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97B62DD" w:rsidR="00220EA5" w:rsidRPr="00AE5FC1" w:rsidRDefault="00B51F53" w:rsidP="003D3BE2">
            <w:pPr>
              <w:rPr>
                <w:rFonts w:ascii="Tahoma" w:hAnsi="Tahoma" w:cs="Tahoma"/>
              </w:rPr>
            </w:pPr>
            <w:r w:rsidRPr="00B51F53">
              <w:rPr>
                <w:rFonts w:ascii="Tahoma" w:hAnsi="Tahoma" w:cs="Tahoma"/>
              </w:rPr>
              <w:t>Omnia Inclusive Employment Solutions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C19B05D" w:rsidR="00220EA5" w:rsidRPr="00AE5FC1" w:rsidRDefault="00B51F5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276285A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51F53" w:rsidRPr="00B51F5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Omnia Inclusive Employment Solutions Ltd</w:t>
      </w:r>
      <w:r w:rsidR="00B51F5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BE209E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4D0DE0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3057E7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0B36C7A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0756FE5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F7028C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72FC3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5D4D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D2F1B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1F53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7CD7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028C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1074</Characters>
  <Application>Microsoft Office Word</Application>
  <DocSecurity>0</DocSecurity>
  <Lines>45</Lines>
  <Paragraphs>27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PRTI Participant Scorecard - December 2024 quarter</dc:title>
  <dc:subject/>
  <dc:creator/>
  <cp:keywords>[SEC=OFFICIAL]</cp:keywords>
  <dc:description/>
  <cp:lastModifiedBy/>
  <cp:revision>1</cp:revision>
  <dcterms:created xsi:type="dcterms:W3CDTF">2025-02-27T21:40:00Z</dcterms:created>
  <dcterms:modified xsi:type="dcterms:W3CDTF">2025-02-27T21:41:00Z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v=2022.1;a=SHA256;h=319EFE1A34185AA642C914B90E3B6BCCDAD8D6061CBBE7A8AFE93EBD2A434BF9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9491479804414b10ad03ec3de682f1e0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39FA13BD2623811D9EDFA76999011DE6</vt:lpwstr>
  </property>
  <property fmtid="{D5CDD505-2E9C-101B-9397-08002B2CF9AE}" pid="31" name="PM_Hash_Salt">
    <vt:lpwstr>A8627CBF981B2ADCF7C42978350885B4</vt:lpwstr>
  </property>
  <property fmtid="{D5CDD505-2E9C-101B-9397-08002B2CF9AE}" pid="32" name="PM_Hash_SHA1">
    <vt:lpwstr>B4D4C1052473020A483247B96D2F2EAE59E00241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